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人员行踪和健康情况登记表</w:t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一、个人基本情况              </w:t>
      </w:r>
    </w:p>
    <w:tbl>
      <w:tblPr>
        <w:tblStyle w:val="5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00"/>
        <w:gridCol w:w="2630"/>
        <w:gridCol w:w="1451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lang w:val="en-US" w:eastAsia="zh-CN"/>
              </w:rPr>
              <w:t>基本情况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学号（工号）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（部门）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lang w:val="en-US" w:eastAsia="zh-CN"/>
              </w:rPr>
              <w:t>身份证号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所在省市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65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二、个人每日行踪及健康情况</w:t>
      </w:r>
    </w:p>
    <w:tbl>
      <w:tblPr>
        <w:tblStyle w:val="5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364"/>
        <w:gridCol w:w="816"/>
        <w:gridCol w:w="1092"/>
        <w:gridCol w:w="1476"/>
        <w:gridCol w:w="94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5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日期</w:t>
            </w:r>
          </w:p>
          <w:p>
            <w:pPr>
              <w:jc w:val="both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当日具体位置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（具体到街道、楼宇门栋）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是否在家隔离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体温及健康情况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有无外出（外出地点省、市、县）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外出时间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返回时间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10月1日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-95" w:hanging="199" w:hangingChars="83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（记录栏不够可自行续行）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4337"/>
    <w:rsid w:val="038B6611"/>
    <w:rsid w:val="06E0087F"/>
    <w:rsid w:val="07D97F80"/>
    <w:rsid w:val="0883250E"/>
    <w:rsid w:val="0B4F0508"/>
    <w:rsid w:val="0B6D5E84"/>
    <w:rsid w:val="0E227A1D"/>
    <w:rsid w:val="0EFC3FD2"/>
    <w:rsid w:val="0FD0701C"/>
    <w:rsid w:val="12D34E61"/>
    <w:rsid w:val="130B4BA5"/>
    <w:rsid w:val="13D97CF8"/>
    <w:rsid w:val="15BD034F"/>
    <w:rsid w:val="164776C3"/>
    <w:rsid w:val="182D2EBB"/>
    <w:rsid w:val="18D73FA2"/>
    <w:rsid w:val="195D34B1"/>
    <w:rsid w:val="1AA209C3"/>
    <w:rsid w:val="1B686957"/>
    <w:rsid w:val="1B862079"/>
    <w:rsid w:val="1C7F1FFC"/>
    <w:rsid w:val="1EEF0556"/>
    <w:rsid w:val="20424873"/>
    <w:rsid w:val="22AD5B88"/>
    <w:rsid w:val="23C73E2A"/>
    <w:rsid w:val="25FD0F55"/>
    <w:rsid w:val="26210D2D"/>
    <w:rsid w:val="27817D89"/>
    <w:rsid w:val="282908D8"/>
    <w:rsid w:val="299B15DF"/>
    <w:rsid w:val="29E633BC"/>
    <w:rsid w:val="2EBC5E85"/>
    <w:rsid w:val="30A524C0"/>
    <w:rsid w:val="37357A04"/>
    <w:rsid w:val="378D2E62"/>
    <w:rsid w:val="38F8428B"/>
    <w:rsid w:val="3A6713F0"/>
    <w:rsid w:val="3B99493B"/>
    <w:rsid w:val="3C1157C9"/>
    <w:rsid w:val="3D1248A9"/>
    <w:rsid w:val="3F510627"/>
    <w:rsid w:val="40505131"/>
    <w:rsid w:val="40B660E9"/>
    <w:rsid w:val="41164CB1"/>
    <w:rsid w:val="43351C34"/>
    <w:rsid w:val="44F0471B"/>
    <w:rsid w:val="49F26C5E"/>
    <w:rsid w:val="4A5605D1"/>
    <w:rsid w:val="4B636D1F"/>
    <w:rsid w:val="4D695C85"/>
    <w:rsid w:val="4DB36BD4"/>
    <w:rsid w:val="508568AF"/>
    <w:rsid w:val="535F0DFF"/>
    <w:rsid w:val="55AC59C5"/>
    <w:rsid w:val="589178BE"/>
    <w:rsid w:val="59497407"/>
    <w:rsid w:val="597A5547"/>
    <w:rsid w:val="5A1577E1"/>
    <w:rsid w:val="5BC71A27"/>
    <w:rsid w:val="5BCD2304"/>
    <w:rsid w:val="5D1D183C"/>
    <w:rsid w:val="5DA64953"/>
    <w:rsid w:val="5F1268A5"/>
    <w:rsid w:val="5FF6778D"/>
    <w:rsid w:val="61D03F18"/>
    <w:rsid w:val="64694878"/>
    <w:rsid w:val="6B1D2144"/>
    <w:rsid w:val="6C861A06"/>
    <w:rsid w:val="6D932CE4"/>
    <w:rsid w:val="6DDA58B6"/>
    <w:rsid w:val="6F9431DA"/>
    <w:rsid w:val="702E4FB8"/>
    <w:rsid w:val="73110C6B"/>
    <w:rsid w:val="7548312A"/>
    <w:rsid w:val="756327F8"/>
    <w:rsid w:val="76AC5018"/>
    <w:rsid w:val="787A14AE"/>
    <w:rsid w:val="7BB55D71"/>
    <w:rsid w:val="7D172B07"/>
    <w:rsid w:val="7D9A13C6"/>
    <w:rsid w:val="7E43313E"/>
    <w:rsid w:val="7F6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2020-09-16T02:06:00Z</dcterms:created>
  <dc:creator>Bao</dc:creator>
  <cp:lastModifiedBy>王宝洁</cp:lastModifiedBy>
  <cp:lastPrinted>2020-09-16T03:43:00Z</cp:lastPrinted>
  <dcterms:modified xsi:type="dcterms:W3CDTF">2020-09-21T03:28:29Z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