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before="0" w:after="0" w:line="300" w:lineRule="auto"/>
        <w:ind w:left="0" w:right="0" w:firstLine="6"/>
        <w:jc w:val="center"/>
        <w:rPr>
          <w:rFonts w:hint="eastAsia" w:ascii="Calibri" w:hAnsi="Calibri" w:eastAsia="黑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kern w:val="2"/>
          <w:sz w:val="36"/>
          <w:szCs w:val="24"/>
          <w:lang w:val="en-US" w:eastAsia="zh-CN" w:bidi="ar-SA"/>
        </w:rPr>
        <w:t>郑州工商学院</w:t>
      </w:r>
    </w:p>
    <w:p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before="0" w:after="0" w:line="300" w:lineRule="auto"/>
        <w:ind w:left="0" w:right="0" w:firstLine="6"/>
        <w:jc w:val="center"/>
        <w:rPr>
          <w:rFonts w:hint="eastAsia" w:ascii="Calibri" w:hAnsi="Calibri" w:eastAsia="黑体" w:cs="Times New Roman"/>
          <w:kern w:val="2"/>
          <w:sz w:val="36"/>
          <w:szCs w:val="24"/>
          <w:lang w:val="en-US" w:bidi="ar-SA"/>
        </w:rPr>
      </w:pPr>
      <w:r>
        <w:rPr>
          <w:rFonts w:hint="eastAsia" w:ascii="Calibri" w:hAnsi="Calibri" w:eastAsia="黑体" w:cs="Times New Roman"/>
          <w:kern w:val="2"/>
          <w:sz w:val="36"/>
          <w:szCs w:val="24"/>
          <w:lang w:val="en-US" w:bidi="ar-SA"/>
        </w:rPr>
        <w:t>本科毕业论文（设计）质量分析报告</w:t>
      </w:r>
    </w:p>
    <w:p>
      <w:pPr>
        <w:keepNext w:val="0"/>
        <w:keepLines w:val="0"/>
        <w:pageBreakBefore w:val="0"/>
        <w:widowControl w:val="0"/>
        <w:tabs>
          <w:tab w:val="left" w:pos="2493"/>
          <w:tab w:val="left" w:pos="4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40" w:firstLineChars="100"/>
        <w:jc w:val="left"/>
        <w:textAlignment w:val="auto"/>
        <w:rPr>
          <w:rFonts w:hint="eastAsia" w:ascii="宋体" w:eastAsia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93"/>
          <w:tab w:val="left" w:pos="4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240" w:firstLineChars="100"/>
        <w:jc w:val="left"/>
        <w:textAlignment w:val="auto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  <w:lang w:val="en-US" w:eastAsia="zh-CN"/>
        </w:rPr>
        <w:t>届别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val="en-US" w:eastAsia="zh-CN"/>
        </w:rPr>
        <w:t>2023               学院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val="en-US" w:eastAsia="zh-CN"/>
        </w:rPr>
        <w:t xml:space="preserve">                </w:t>
      </w:r>
      <w:r>
        <w:rPr>
          <w:rFonts w:hint="eastAsia" w:ascii="宋体" w:eastAsia="宋体"/>
          <w:sz w:val="24"/>
        </w:rPr>
        <w:t>专业：</w:t>
      </w:r>
    </w:p>
    <w:tbl>
      <w:tblPr>
        <w:tblStyle w:val="3"/>
        <w:tblW w:w="0" w:type="auto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53"/>
        <w:gridCol w:w="908"/>
        <w:gridCol w:w="954"/>
        <w:gridCol w:w="486"/>
        <w:gridCol w:w="889"/>
        <w:gridCol w:w="371"/>
        <w:gridCol w:w="1440"/>
        <w:gridCol w:w="464"/>
        <w:gridCol w:w="792"/>
        <w:gridCol w:w="289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应届</w:t>
            </w:r>
            <w:r>
              <w:rPr>
                <w:rFonts w:hint="eastAsia" w:ascii="宋体" w:eastAsia="宋体"/>
                <w:b/>
                <w:sz w:val="24"/>
              </w:rPr>
              <w:t>毕业生人数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spacing w:before="80"/>
              <w:ind w:right="217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</w:t>
            </w:r>
          </w:p>
        </w:tc>
        <w:tc>
          <w:tcPr>
            <w:tcW w:w="3650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完成毕业论文（设计）人数及比例</w:t>
            </w:r>
          </w:p>
        </w:tc>
        <w:tc>
          <w:tcPr>
            <w:tcW w:w="2350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right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人（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选题情况</w:t>
            </w:r>
          </w:p>
        </w:tc>
        <w:tc>
          <w:tcPr>
            <w:tcW w:w="3115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教师所列选题总数</w:t>
            </w:r>
          </w:p>
        </w:tc>
        <w:tc>
          <w:tcPr>
            <w:tcW w:w="1375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学生自拟题目数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选题来源</w:t>
            </w:r>
          </w:p>
        </w:tc>
        <w:tc>
          <w:tcPr>
            <w:tcW w:w="95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375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选题来源</w:t>
            </w:r>
          </w:p>
        </w:tc>
        <w:tc>
          <w:tcPr>
            <w:tcW w:w="108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269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结合实验教学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</w:p>
        </w:tc>
        <w:tc>
          <w:tcPr>
            <w:tcW w:w="954" w:type="dxa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结合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</w:p>
        </w:tc>
        <w:tc>
          <w:tcPr>
            <w:tcW w:w="108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结合工程实践选题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结合社会调查选题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选题性质类别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选题性质类别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分析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调查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艺术设计研究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应用研究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实验研究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软件开发研究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其它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指导教师情况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职称情况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学历（学位）情况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人数</w:t>
            </w: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正高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研究生（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副高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研究生（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中级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本科（学士）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911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032"/>
                <w:tab w:val="left" w:pos="4797"/>
                <w:tab w:val="left" w:pos="81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right="0" w:firstLine="482" w:firstLineChars="200"/>
              <w:jc w:val="left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指导教师合计</w:t>
            </w:r>
            <w:r>
              <w:rPr>
                <w:rFonts w:hint="eastAsia" w:ascii="宋体" w:eastAsia="宋体"/>
                <w:b/>
                <w:b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/>
                <w:b/>
                <w:sz w:val="24"/>
              </w:rPr>
              <w:t>人</w:t>
            </w:r>
            <w:r>
              <w:rPr>
                <w:rFonts w:hint="eastAsia" w:ascii="宋体" w:eastAsia="宋体"/>
                <w:b/>
                <w:spacing w:val="-5"/>
                <w:sz w:val="24"/>
              </w:rPr>
              <w:t>，</w:t>
            </w:r>
            <w:r>
              <w:rPr>
                <w:rFonts w:hint="eastAsia" w:ascii="宋体" w:eastAsia="宋体"/>
                <w:b/>
                <w:sz w:val="24"/>
              </w:rPr>
              <w:t>每名指导教师平均指导</w:t>
            </w:r>
            <w:r>
              <w:rPr>
                <w:rFonts w:hint="eastAsia" w:ascii="宋体" w:eastAsia="宋体"/>
                <w:b/>
                <w:b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/>
                <w:b/>
                <w:sz w:val="24"/>
              </w:rPr>
              <w:t>名学生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开题答辩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答辩人数所占比例</w:t>
            </w: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答辩人数所占比例</w:t>
            </w: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评定成绩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成绩等级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优秀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90-100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良好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80-89</w:t>
            </w: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中等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70-79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及格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60-69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不及格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60 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比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6" w:hRule="atLeast"/>
        </w:trPr>
        <w:tc>
          <w:tcPr>
            <w:tcW w:w="9762" w:type="dxa"/>
            <w:gridSpan w:val="1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本专业毕业</w:t>
            </w:r>
            <w:r>
              <w:rPr>
                <w:rFonts w:hint="eastAsia" w:ascii="宋体" w:hAnsi="宋体" w:eastAsia="宋体" w:cs="宋体"/>
                <w:b/>
                <w:spacing w:val="1"/>
                <w:w w:val="99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（设计）</w:t>
            </w:r>
            <w:r>
              <w:rPr>
                <w:rFonts w:hint="eastAsia" w:ascii="宋体" w:hAnsi="宋体" w:eastAsia="宋体" w:cs="宋体"/>
                <w:b/>
                <w:spacing w:val="-12"/>
                <w:w w:val="99"/>
                <w:sz w:val="24"/>
                <w:szCs w:val="24"/>
              </w:rPr>
              <w:t>工作质量评析与总结：</w:t>
            </w: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（可加附页）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1、综合分析本届毕业论文（设计）选题的性质、难度以及综合训练情况；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2、综合分析本届毕业论文（设计）的整体水平（选题与研究方法、知识的掌握与运用、文献检索及外</w:t>
            </w:r>
            <w:r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  <w:t>文翻译能力、科研素质与创造思维、语言与文字能力、论文学术水平等</w:t>
            </w:r>
            <w:r>
              <w:rPr>
                <w:rFonts w:hint="eastAsia" w:ascii="宋体" w:hAnsi="宋体" w:eastAsia="宋体" w:cs="宋体"/>
                <w:spacing w:val="-104"/>
                <w:w w:val="10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3、本专业毕业论文（设计）工作中存在的主要问题；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4、本专业毕业论文（设计）工作指导小组开展工作情况及论文答辩情况；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5、今后提高本科毕业论文（设计）工作质量的意见与措施等。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10" w:leftChars="50" w:right="0" w:firstLine="6720" w:firstLineChars="28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（部）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19"/>
                <w:tab w:val="left" w:pos="1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10" w:leftChars="50" w:right="0" w:firstLine="7200" w:firstLineChars="30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type w:val="continuous"/>
      <w:pgSz w:w="11910" w:h="16840"/>
      <w:pgMar w:top="1440" w:right="840" w:bottom="1440" w:left="137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0000000"/>
    <w:rsid w:val="016266A3"/>
    <w:rsid w:val="01C963F3"/>
    <w:rsid w:val="08B20007"/>
    <w:rsid w:val="12BC3E44"/>
    <w:rsid w:val="18187E5B"/>
    <w:rsid w:val="250B1742"/>
    <w:rsid w:val="25844D9B"/>
    <w:rsid w:val="2BE93A7B"/>
    <w:rsid w:val="32152401"/>
    <w:rsid w:val="32390C9B"/>
    <w:rsid w:val="339A0345"/>
    <w:rsid w:val="379E6772"/>
    <w:rsid w:val="45AD4D36"/>
    <w:rsid w:val="5059172E"/>
    <w:rsid w:val="52EB6DCF"/>
    <w:rsid w:val="5386726D"/>
    <w:rsid w:val="576E40DA"/>
    <w:rsid w:val="596A2B65"/>
    <w:rsid w:val="5B3A7083"/>
    <w:rsid w:val="5E792F40"/>
    <w:rsid w:val="608378A1"/>
    <w:rsid w:val="6332358D"/>
    <w:rsid w:val="668D3978"/>
    <w:rsid w:val="740D57AC"/>
    <w:rsid w:val="74E14015"/>
    <w:rsid w:val="766D7812"/>
    <w:rsid w:val="77300D06"/>
    <w:rsid w:val="79F24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518</Characters>
  <TotalTime>1</TotalTime>
  <ScaleCrop>false</ScaleCrop>
  <LinksUpToDate>false</LinksUpToDate>
  <CharactersWithSpaces>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2020-08-28T13:25:00Z</dcterms:created>
  <dc:creator>Lenovo User</dc:creator>
  <cp:lastModifiedBy>administrator</cp:lastModifiedBy>
  <dcterms:modified xsi:type="dcterms:W3CDTF">2023-05-05T00:24:18Z</dcterms:modified>
  <dc:title>兰州商学院本科生毕业论文（设计）质量分析表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BA476DD85DF2433588AFF058A50C7D05</vt:lpwstr>
  </property>
</Properties>
</file>